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6BE3">
      <w:r>
        <w:t xml:space="preserve">20.04.2020 г. Биология 8 класс. </w:t>
      </w:r>
    </w:p>
    <w:p w:rsidR="00326BE3" w:rsidRDefault="00326BE3">
      <w:r>
        <w:t xml:space="preserve">Тема. Вклад  отечественных   учёных  в разработку учения о высшей нервной деятельности.  Сообщение темы. </w:t>
      </w:r>
      <w:r w:rsidR="006D7B78">
        <w:t xml:space="preserve"> Изучение материала параграфа 54.  Беседа</w:t>
      </w:r>
      <w:proofErr w:type="gramStart"/>
      <w:r w:rsidR="006D7B78">
        <w:t xml:space="preserve"> :</w:t>
      </w:r>
      <w:proofErr w:type="gramEnd"/>
      <w:r w:rsidR="006D7B78">
        <w:t xml:space="preserve">  Как возникли врождённые формы поведения? Почему в детстве люди легко овладевают языком? Работа с учебником и тетрадью</w:t>
      </w:r>
      <w:r w:rsidR="00724CCA">
        <w:t xml:space="preserve"> (выписать новые термины в тетрадь).                                                                                                                                   </w:t>
      </w:r>
      <w:r w:rsidR="006D7B78">
        <w:t xml:space="preserve"> План работы .</w:t>
      </w:r>
      <w:r w:rsidR="00724CCA">
        <w:t xml:space="preserve">                                                                                                                                                                                            </w:t>
      </w:r>
      <w:r w:rsidR="006D7B78">
        <w:t xml:space="preserve"> 1. Врождённые программы поведения</w:t>
      </w:r>
      <w:r w:rsidR="00724CCA">
        <w:t xml:space="preserve">, </w:t>
      </w:r>
      <w:r w:rsidR="006D7B78">
        <w:t xml:space="preserve"> безусловные рефлексы, инстинкты.</w:t>
      </w:r>
      <w:r w:rsidR="00724CCA">
        <w:t xml:space="preserve">                                                                    </w:t>
      </w:r>
      <w:r w:rsidR="006D7B78">
        <w:t xml:space="preserve"> 2. Приобретённые программы поведения. 3. Динамический стереотип. </w:t>
      </w:r>
      <w:r w:rsidR="00724CCA">
        <w:t xml:space="preserve">                                                                          </w:t>
      </w:r>
      <w:r w:rsidR="006D7B78">
        <w:t>Лабораторная работа стр. 342 (письменно).</w:t>
      </w:r>
      <w:r w:rsidR="00724CCA">
        <w:t xml:space="preserve">                                                                                                                                                                                    Д/З. Учить параграф 54 , дать развёрнутые ответы  на вопросы стр. 344 (письменно)</w:t>
      </w:r>
    </w:p>
    <w:sectPr w:rsidR="0032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BE3"/>
    <w:rsid w:val="00326BE3"/>
    <w:rsid w:val="006D7B78"/>
    <w:rsid w:val="0072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2020-04-25T02:50:00Z</dcterms:created>
  <dcterms:modified xsi:type="dcterms:W3CDTF">2020-04-25T03:16:00Z</dcterms:modified>
</cp:coreProperties>
</file>